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初中数学二次函数知识点总结与经典例题（附练习答案）</w:t>
      </w:r>
    </w:p>
    <w:p>
      <w:r>
        <w:t>初中数学二次函数知识点总结与经典例题（附练习答案）</w:t>
      </w:r>
    </w:p>
    <w:p>
      <w:r>
        <w:t>一、二次函数定义：形如y=ax²+bx+c(a≠0)的函数叫二次函数。a决定开口方向：a&gt;0开口向上，a&lt;0开口向下；|a|越大开口越小。</w:t>
      </w:r>
    </w:p>
    <w:p>
      <w:r>
        <w:t>二、顶点与对称轴：对称轴为x=-b/2a，顶点坐标为(-b/2a, (4ac-b²)/4a)。把一般式化成顶点式y=a(x-h)²+k，顶点就是(h,k)。</w:t>
      </w:r>
    </w:p>
    <w:p>
      <w:r>
        <w:t>三、与x轴交点：令y=0得ax²+bx+c=0，判别式Δ=b²-4ac。Δ&gt;0有两个交点；Δ=0有一个交点（顶点在x轴上）；Δ&lt;0没有交点。</w:t>
      </w:r>
    </w:p>
    <w:p>
      <w:r>
        <w:t>四、经典例题1：已知抛物线y=x²-4x+3，求顶点坐标和与x轴交点。解：配方得y=(x-2)²-1，顶点(2,-1)；令y=0，x²-4x+3=0，(x-1)(x-3)=0，交点为(1,0)和(3,0)。</w:t>
      </w:r>
    </w:p>
    <w:p>
      <w:r>
        <w:t>五、经典例题2：某商场利润问题：每件进价40元，售价x元时销量为(100-x)件，求最大利润。利润=(x-40)(100-x)=-x²+140x-4000，当x=70时最大利润900元。</w:t>
      </w:r>
    </w:p>
    <w:p>
      <w:r>
        <w:t>六、学习建议：二次函数是中考压轴题常客，务必掌握三种解析式互化、图像性质、最值问题和实际应用四类题型。每天做2道综合题，坚持一个月有明显提升。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